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A7E" w:rsidRPr="007C3A7E" w:rsidRDefault="007C3A7E" w:rsidP="007C3A7E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  <w:r w:rsidRPr="007C3A7E"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  <w:t>Работа с родителями в логопедической группе дошкольного учреждения</w:t>
      </w:r>
    </w:p>
    <w:p w:rsidR="007C3A7E" w:rsidRPr="007C3A7E" w:rsidRDefault="007C3A7E" w:rsidP="007C3A7E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Любая педагогическая система без семьи – чистая абстракция. Семья была, есть и всегда будет важнейшей средой формирования личности. А полноценное формирование личности невозможно без наличия правильной, грамотно оформленной, красивой речи, без подготовки детей к школьному обучению на высоком уровне.</w:t>
      </w:r>
    </w:p>
    <w:p w:rsidR="007C3A7E" w:rsidRPr="007C3A7E" w:rsidRDefault="007C3A7E" w:rsidP="007C3A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Мы часто сталкиваемся с низкой осведомленность </w:t>
      </w:r>
      <w:r w:rsidRPr="007C3A7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</w:t>
      </w: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в вопросе патологи и коррекции речи, с недооценкой важности раннего выявления речевых дефектов и начала своевременного воздействия на них, а </w:t>
      </w:r>
      <w:proofErr w:type="gramStart"/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так же</w:t>
      </w:r>
      <w:proofErr w:type="gramEnd"/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с неверными установками в отношении речи детей. Или же </w:t>
      </w:r>
      <w:r w:rsidRPr="007C3A7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видят проблему в речевом развитии своего малыша, сравнивая его речь с речью сверстников, но не знают, как и что с этим делать.</w:t>
      </w:r>
    </w:p>
    <w:p w:rsidR="007C3A7E" w:rsidRPr="007C3A7E" w:rsidRDefault="007C3A7E" w:rsidP="007C3A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Поэтому педагогам </w:t>
      </w:r>
      <w:r w:rsidRPr="007C3A7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логопедической группы необходимо помочь </w:t>
      </w:r>
      <w:proofErr w:type="spellStart"/>
      <w:r w:rsidRPr="007C3A7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родителям</w:t>
      </w: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правильно</w:t>
      </w:r>
      <w:proofErr w:type="spellEnd"/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организовать эту </w:t>
      </w:r>
      <w:r w:rsidRPr="007C3A7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работу</w:t>
      </w: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осознать их роль в процессе развития ребенка, определить не только правильные, но и доступные, интересные и увлекательные методы и приемы преодоления речевого нарушения. Нам необходимо видеть </w:t>
      </w:r>
      <w:r w:rsidRPr="007C3A7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</w:t>
      </w: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не только союзниками, но и грамотными помощниками.</w:t>
      </w:r>
    </w:p>
    <w:p w:rsidR="007C3A7E" w:rsidRPr="007C3A7E" w:rsidRDefault="007C3A7E" w:rsidP="007C3A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Формы </w:t>
      </w:r>
      <w:r w:rsidRPr="007C3A7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работы с родителями в ДОУ многогранны</w:t>
      </w: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Лучший результат дает использование как традиционных, так и нетрадиционных </w:t>
      </w: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форм</w:t>
      </w: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7C3A7E" w:rsidRPr="007C3A7E" w:rsidRDefault="007C3A7E" w:rsidP="007C3A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 </w:t>
      </w:r>
      <w:r w:rsidRPr="007C3A7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родительские собрания</w:t>
      </w: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</w:t>
      </w:r>
    </w:p>
    <w:p w:rsidR="007C3A7E" w:rsidRPr="007C3A7E" w:rsidRDefault="007C3A7E" w:rsidP="007C3A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консультации;</w:t>
      </w:r>
    </w:p>
    <w:p w:rsidR="007C3A7E" w:rsidRPr="007C3A7E" w:rsidRDefault="007C3A7E" w:rsidP="007C3A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открытые занятия;</w:t>
      </w:r>
    </w:p>
    <w:p w:rsidR="007C3A7E" w:rsidRPr="007C3A7E" w:rsidRDefault="007C3A7E" w:rsidP="007C3A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беседы;</w:t>
      </w:r>
    </w:p>
    <w:p w:rsidR="007C3A7E" w:rsidRPr="007C3A7E" w:rsidRDefault="007C3A7E" w:rsidP="007C3A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опросы, тестирование, анкетирование;</w:t>
      </w:r>
    </w:p>
    <w:p w:rsidR="007C3A7E" w:rsidRPr="007C3A7E" w:rsidRDefault="007C3A7E" w:rsidP="007C3A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информационные выставки;</w:t>
      </w:r>
    </w:p>
    <w:p w:rsidR="007C3A7E" w:rsidRPr="007C3A7E" w:rsidRDefault="007C3A7E" w:rsidP="007C3A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семинары-практикумы;</w:t>
      </w:r>
    </w:p>
    <w:p w:rsidR="007C3A7E" w:rsidRPr="007C3A7E" w:rsidRDefault="007C3A7E" w:rsidP="007C3A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совместные праздники и развлечения, и т. д.</w:t>
      </w:r>
    </w:p>
    <w:p w:rsidR="007C3A7E" w:rsidRPr="007C3A7E" w:rsidRDefault="007C3A7E" w:rsidP="007C3A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 начале учебного года проводится первое </w:t>
      </w:r>
      <w:r w:rsidRPr="007C3A7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родительское собрание</w:t>
      </w: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на котором в доступной форме педагоги </w:t>
      </w:r>
      <w:r w:rsidRPr="007C3A7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логопедической группы</w:t>
      </w: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освещают следующие </w:t>
      </w: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вопросы</w:t>
      </w: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7C3A7E" w:rsidRPr="007C3A7E" w:rsidRDefault="007C3A7E" w:rsidP="007C3A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1. Необходимость специально направленного обучения детей с ОНР в условиях </w:t>
      </w:r>
      <w:r w:rsidRPr="007C3A7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логопедической группы</w:t>
      </w: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7C3A7E" w:rsidRPr="007C3A7E" w:rsidRDefault="007C3A7E" w:rsidP="007C3A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 Организация </w:t>
      </w:r>
      <w:r w:rsidRPr="007C3A7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работы логопеда</w:t>
      </w: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и воспитателей в течение года.</w:t>
      </w:r>
    </w:p>
    <w:p w:rsidR="007C3A7E" w:rsidRPr="007C3A7E" w:rsidRDefault="007C3A7E" w:rsidP="007C3A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3. Цели и задачи коррекционно-развивающей </w:t>
      </w:r>
      <w:r w:rsidRPr="007C3A7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работы</w:t>
      </w: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в первый период обучения.</w:t>
      </w:r>
    </w:p>
    <w:p w:rsidR="007C3A7E" w:rsidRPr="007C3A7E" w:rsidRDefault="007C3A7E" w:rsidP="007C3A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Опыт общения с </w:t>
      </w:r>
      <w:r w:rsidRPr="007C3A7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родителями показывает</w:t>
      </w: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что их отношение к речевым дефектам детей </w:t>
      </w: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неоднозначно</w:t>
      </w: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одни видят лишь недостатки произношения отдельных звуков (р, л, с, ш, другие считают, что все </w:t>
      </w:r>
      <w:r w:rsidRPr="007C3A7E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«само исправится к </w:t>
      </w:r>
      <w:proofErr w:type="spellStart"/>
      <w:proofErr w:type="gramStart"/>
      <w:r w:rsidRPr="007C3A7E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школе»</w:t>
      </w: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</w:t>
      </w:r>
      <w:proofErr w:type="spellEnd"/>
      <w:proofErr w:type="gramEnd"/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лишь под давлением специалистов они привели ребенка в </w:t>
      </w:r>
      <w:r w:rsidRPr="007C3A7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группу</w:t>
      </w: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Поэтому особое значение приобретает первая беседа </w:t>
      </w:r>
      <w:r w:rsidRPr="007C3A7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логопеда</w:t>
      </w: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, когда он должен в доступной и убедительной форме рассказать </w:t>
      </w:r>
      <w:proofErr w:type="gramStart"/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 негативном влияние</w:t>
      </w:r>
      <w:proofErr w:type="gramEnd"/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недостаточно сформированной речи на процесс овладения детьми грамотой. При этом необходимо подчеркнуть мысль о том, что именно раннее выявление речевой патологии и оказание детям своевременной помощи поможет предупредить затруднения при обучении в школе. Тем самым </w:t>
      </w:r>
      <w:r w:rsidRPr="007C3A7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логопед</w:t>
      </w: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обосновывает необходимость открытия и существования </w:t>
      </w:r>
      <w:r w:rsidRPr="007C3A7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дошкольных логопедических групп</w:t>
      </w: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7C3A7E" w:rsidRPr="007C3A7E" w:rsidRDefault="007C3A7E" w:rsidP="007C3A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Большое внимание уделяется освещению вопросов, связанных с организацией жизни детей в условиях специального детского сада. </w:t>
      </w:r>
      <w:r w:rsidRPr="007C3A7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 должны знать режим работы в группе</w:t>
      </w: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требования к детям на протяжении всего времени пребывания в саду. Особо педагоги отмечают роль </w:t>
      </w:r>
      <w:r w:rsidRPr="007C3A7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 в комплексе психолого</w:t>
      </w: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-педагогических </w:t>
      </w: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мероприятий</w:t>
      </w: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7C3A7E" w:rsidRPr="007C3A7E" w:rsidRDefault="007C3A7E" w:rsidP="007C3A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а) единство требований к ребенку;</w:t>
      </w:r>
    </w:p>
    <w:p w:rsidR="007C3A7E" w:rsidRPr="007C3A7E" w:rsidRDefault="007C3A7E" w:rsidP="007C3A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б) контроль за выполнением заданий;</w:t>
      </w:r>
    </w:p>
    <w:p w:rsidR="007C3A7E" w:rsidRPr="007C3A7E" w:rsidRDefault="007C3A7E" w:rsidP="007C3A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в) помощь в оформлении тетради ребенка, игр, дидактического материала;</w:t>
      </w:r>
    </w:p>
    <w:p w:rsidR="007C3A7E" w:rsidRPr="007C3A7E" w:rsidRDefault="007C3A7E" w:rsidP="007C3A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г) активное участие во всех мероприятиях, проводимых для </w:t>
      </w:r>
      <w:r w:rsidRPr="007C3A7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 в детском саду </w:t>
      </w: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(открытые занятия, праздники, </w:t>
      </w:r>
      <w:r w:rsidRPr="007C3A7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родительские собрания</w:t>
      </w: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оформление </w:t>
      </w:r>
      <w:r w:rsidRPr="007C3A7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групповой комнаты</w:t>
      </w: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стендов для </w:t>
      </w:r>
      <w:r w:rsidRPr="007C3A7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 и т</w:t>
      </w: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д.).</w:t>
      </w:r>
    </w:p>
    <w:p w:rsidR="007C3A7E" w:rsidRPr="007C3A7E" w:rsidRDefault="007C3A7E" w:rsidP="007C3A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Таким образом, педагоги создают установку для сознательного включения </w:t>
      </w:r>
      <w:r w:rsidRPr="007C3A7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</w:t>
      </w: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в коррекционный процесс.</w:t>
      </w:r>
    </w:p>
    <w:p w:rsidR="007C3A7E" w:rsidRPr="007C3A7E" w:rsidRDefault="007C3A7E" w:rsidP="007C3A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 протяжении всего учебного года систематически проводится индивидуальное консультирование </w:t>
      </w:r>
      <w:r w:rsidRPr="007C3A7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</w:t>
      </w: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На консультации в начале учебного года учитель-</w:t>
      </w:r>
      <w:r w:rsidRPr="007C3A7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логопед</w:t>
      </w: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рассказывает особенности речевого развития каждого ребенка, подчеркивая сильные и слабые стороны, обращает внимание </w:t>
      </w:r>
      <w:r w:rsidRPr="007C3A7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 на трудности</w:t>
      </w: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с которыми возможно столкнется ребенок в процессе коррекционного обучения. Педагог-психолог, в свою очередь, исследует личностные особенности ребенка и консультирует </w:t>
      </w:r>
      <w:r w:rsidRPr="007C3A7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</w:t>
      </w: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по результатам диагностического обследования, помогая скорректировать условия семейного воспитания.</w:t>
      </w:r>
    </w:p>
    <w:p w:rsidR="007C3A7E" w:rsidRPr="007C3A7E" w:rsidRDefault="007C3A7E" w:rsidP="007C3A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Эффективным способом повышения </w:t>
      </w:r>
      <w:r w:rsidRPr="007C3A7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родительской компетентности в логопедической работе является посещение родителями</w:t>
      </w: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индивидуальных занятий по формированию правильного звукопроизношения у ребенка. Учитель-</w:t>
      </w:r>
      <w:r w:rsidRPr="007C3A7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логопед</w:t>
      </w: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демонстрирует и объясняет </w:t>
      </w:r>
      <w:r w:rsidRPr="007C3A7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родителям</w:t>
      </w: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как правильно выполнять артикуляционную гимнастику, автоматизировать поставленные звуки в речи, дает рекомендации по развитию фонематического восприятия, пальчиковой гимнастики, психических процессов. Только в этом случае </w:t>
      </w:r>
      <w:r w:rsidRPr="007C3A7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могут выступать помощниками в коррекционной </w:t>
      </w:r>
      <w:r w:rsidRPr="007C3A7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работе с детьми</w:t>
      </w: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7C3A7E" w:rsidRPr="007C3A7E" w:rsidRDefault="007C3A7E" w:rsidP="007C3A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Средствами пропаганды </w:t>
      </w:r>
      <w:r w:rsidRPr="007C3A7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логопедических знаний среди родителей</w:t>
      </w: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является выпуск газеты, буклетов, оформление стендов и папок-передвижек в которых помещается речевой материал по различным лексическим темам, пальчиковые и подвижные игры, сопровождающиеся речевым материалом, а </w:t>
      </w:r>
      <w:proofErr w:type="gramStart"/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так же</w:t>
      </w:r>
      <w:proofErr w:type="gramEnd"/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информация о развитии речи детей. Буклеты с данным материалом </w:t>
      </w:r>
      <w:r w:rsidRPr="007C3A7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могут взять домой и спокойно изучить.</w:t>
      </w:r>
    </w:p>
    <w:p w:rsidR="007C3A7E" w:rsidRPr="007C3A7E" w:rsidRDefault="007C3A7E" w:rsidP="007C3A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Помимо консультативных часов, свои вопросы в письменной форме </w:t>
      </w:r>
      <w:r w:rsidRPr="007C3A7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 могут оставить в </w:t>
      </w:r>
      <w:r w:rsidRPr="007C3A7E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«почтовом ящике»</w:t>
      </w: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специально оформленном в </w:t>
      </w:r>
      <w:r w:rsidRPr="007C3A7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логопедической группе</w:t>
      </w: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На основе этих вопросов планируются семинары-практикумы, заседания </w:t>
      </w:r>
      <w:r w:rsidRPr="007C3A7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родительского</w:t>
      </w: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клуба или оформляются информационные стенды.</w:t>
      </w:r>
    </w:p>
    <w:p w:rsidR="007C3A7E" w:rsidRPr="007C3A7E" w:rsidRDefault="007C3A7E" w:rsidP="007C3A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 середине учебного года проводится второе </w:t>
      </w:r>
      <w:r w:rsidRPr="007C3A7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родительское собрание</w:t>
      </w: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На нем подводятся итоги </w:t>
      </w:r>
      <w:r w:rsidRPr="007C3A7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работы за первое полугодие</w:t>
      </w: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Кратко освещается динамика речевого продвижения детей, определяются задачи и требования к речи детей в последующий период обучения. Оценивается роль каждой семьи в системе комплексного воздействия. Для повышения интереса </w:t>
      </w:r>
      <w:r w:rsidRPr="007C3A7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</w:t>
      </w: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можно включить просмотр открытого фронтального занятия, на котором дети с помощью педагога продемонстрируют свои достижения. Таким образом, </w:t>
      </w:r>
      <w:r w:rsidRPr="007C3A7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получат порцию теоретических и практических знаний в области коррекционной </w:t>
      </w:r>
      <w:r w:rsidRPr="007C3A7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работы</w:t>
      </w: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познакомятся с демонстрационным и раздаточным материалом, пособиями, которые использует педагог в </w:t>
      </w:r>
      <w:r w:rsidRPr="007C3A7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работе с детьми</w:t>
      </w: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Впоследствии, на семинарах-практикумах, педагоги учат </w:t>
      </w:r>
      <w:r w:rsidRPr="007C3A7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</w:t>
      </w: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изготовлению и использованию различных пособий для занятий с детьми дома с целью развития речи, автоматизации звуков, или обучения грамоте.</w:t>
      </w:r>
    </w:p>
    <w:p w:rsidR="007C3A7E" w:rsidRPr="007C3A7E" w:rsidRDefault="007C3A7E" w:rsidP="007C3A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 протяжении учебного года в </w:t>
      </w:r>
      <w:r w:rsidRPr="007C3A7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работе с родителями используются ИКТ</w:t>
      </w: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7C3A7E" w:rsidRPr="007C3A7E" w:rsidRDefault="007C3A7E" w:rsidP="007C3A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демонстрации видеосюжетов театрализованных игр, фрагментов </w:t>
      </w:r>
      <w:proofErr w:type="spellStart"/>
      <w:r w:rsidRPr="007C3A7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логоритмических</w:t>
      </w:r>
      <w:proofErr w:type="spellEnd"/>
      <w:r w:rsidRPr="007C3A7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занятий</w:t>
      </w: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сюжетно-ролевых игр;</w:t>
      </w:r>
    </w:p>
    <w:p w:rsidR="007C3A7E" w:rsidRPr="007C3A7E" w:rsidRDefault="007C3A7E" w:rsidP="007C3A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презентации на различные темы;</w:t>
      </w:r>
    </w:p>
    <w:p w:rsidR="007C3A7E" w:rsidRPr="007C3A7E" w:rsidRDefault="007C3A7E" w:rsidP="007C3A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размещение различного рода информации на сайте </w:t>
      </w:r>
      <w:r w:rsidRPr="007C3A7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дошкольного учреждения</w:t>
      </w: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</w:t>
      </w:r>
    </w:p>
    <w:p w:rsidR="007C3A7E" w:rsidRPr="007C3A7E" w:rsidRDefault="007C3A7E" w:rsidP="007C3A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- а </w:t>
      </w:r>
      <w:proofErr w:type="gramStart"/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так же</w:t>
      </w:r>
      <w:proofErr w:type="gramEnd"/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оформление карточек с индивидуальными заданиями для домашней </w:t>
      </w:r>
      <w:r w:rsidRPr="007C3A7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работы с детьми</w:t>
      </w: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7C3A7E" w:rsidRPr="007C3A7E" w:rsidRDefault="007C3A7E" w:rsidP="007C3A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Такие карточки, или специальные тетради, </w:t>
      </w:r>
      <w:r w:rsidRPr="007C3A7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получают еженедельно по пятницам. В них фиксируется содержание </w:t>
      </w:r>
      <w:r w:rsidRPr="007C3A7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логопедической работы</w:t>
      </w: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и задания, которые необходимо выполнить с ребенком дома. Это нужно для того, чтобы как можно скорее ликвидировать отставание детей, как в речевом, так и в общем развитии. Ведение таких тетрадей является обязательным в </w:t>
      </w:r>
      <w:r w:rsidRPr="007C3A7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логопедической группе</w:t>
      </w: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 </w:t>
      </w:r>
      <w:r w:rsidRPr="007C3A7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получают необходимую информацию о том, как необходимо оформлять эту тетрадь и как выполнять данные в ней домашние задания. Тетрадь всегда должна быть аккуратной и хорошо оформленной. Это также один из моментов педагогического воздействия.</w:t>
      </w:r>
    </w:p>
    <w:p w:rsidR="007C3A7E" w:rsidRPr="007C3A7E" w:rsidRDefault="007C3A7E" w:rsidP="007C3A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Используя материал в тетради, </w:t>
      </w:r>
      <w:r w:rsidRPr="007C3A7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смогут предложить ребенку поиграть в различные подвижные игры, проведут пальчиковую гимнастику, прочитают и предложат выучить стихи, помогут научиться лепить и рисовать, </w:t>
      </w: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составлять рассказы и отгадывать загадки. Выполняя с ребенком предложенные задания, наблюдая, рассматривая, играя, </w:t>
      </w:r>
      <w:r w:rsidRPr="007C3A7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 продолжат работу над развитием речи</w:t>
      </w: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зрительного и слухового внимание, памяти и мышления, что станет </w:t>
      </w:r>
      <w:r w:rsidRPr="007C3A7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залогом </w:t>
      </w:r>
      <w:bookmarkStart w:id="0" w:name="_GoBack"/>
      <w:bookmarkEnd w:id="0"/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успешного обучения ребенка в школе. Задания пособий подобраны в соответствии с изучаемыми в </w:t>
      </w:r>
      <w:r w:rsidRPr="007C3A7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логопедических группах</w:t>
      </w: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детского сада лексическими темами и требованиями Программы.</w:t>
      </w:r>
    </w:p>
    <w:p w:rsidR="007C3A7E" w:rsidRPr="007C3A7E" w:rsidRDefault="007C3A7E" w:rsidP="007C3A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Третье </w:t>
      </w:r>
      <w:r w:rsidRPr="007C3A7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родительское</w:t>
      </w: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собрание планируется в конце года. На нем подводятся итоги всей коррекционной </w:t>
      </w:r>
      <w:r w:rsidRPr="007C3A7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работы</w:t>
      </w: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Дается анализ повторного обследования речи детей, рекомендации к их дальнейшему обучению </w:t>
      </w:r>
      <w:r w:rsidRPr="007C3A7E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 детском саду, в школе)</w:t>
      </w: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Организуется торжественный выпуск детей, где каждый имеет возможность продемонстрировать свои успехи.</w:t>
      </w:r>
    </w:p>
    <w:p w:rsidR="007C3A7E" w:rsidRPr="007C3A7E" w:rsidRDefault="007C3A7E" w:rsidP="007C3A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3A7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Работа с родителями детей</w:t>
      </w: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имеющих нарушения в речевом развитии, должна рассматриваться как неотъемлемая часть в </w:t>
      </w:r>
      <w:r w:rsidRPr="007C3A7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работе логопедической группы</w:t>
      </w:r>
      <w:r w:rsidRPr="007C3A7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так как позволяет добиться положительных результатов в более короткие сроки и успешно подготовить детей к школьному обучению.</w:t>
      </w:r>
    </w:p>
    <w:p w:rsidR="000672E1" w:rsidRPr="007C3A7E" w:rsidRDefault="007C3A7E">
      <w:pPr>
        <w:rPr>
          <w:rFonts w:ascii="Times New Roman" w:hAnsi="Times New Roman" w:cs="Times New Roman"/>
        </w:rPr>
      </w:pPr>
    </w:p>
    <w:sectPr w:rsidR="000672E1" w:rsidRPr="007C3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A7E"/>
    <w:rsid w:val="005B2A26"/>
    <w:rsid w:val="007C3A7E"/>
    <w:rsid w:val="00FB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74D1A"/>
  <w15:chartTrackingRefBased/>
  <w15:docId w15:val="{670EDDEC-1EF9-41C6-B9B9-449CBD14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3A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3A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C3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C3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3A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1233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 Эльсон</dc:creator>
  <cp:keywords/>
  <dc:description/>
  <cp:lastModifiedBy>Виолетта Эльсон</cp:lastModifiedBy>
  <cp:revision>1</cp:revision>
  <dcterms:created xsi:type="dcterms:W3CDTF">2019-08-25T16:57:00Z</dcterms:created>
  <dcterms:modified xsi:type="dcterms:W3CDTF">2019-08-25T17:00:00Z</dcterms:modified>
</cp:coreProperties>
</file>